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95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80"/>
      </w:tblGrid>
      <w:tr w:rsidR="00BF1D5B" w:rsidRPr="00C15D81" w:rsidTr="00A8092A">
        <w:trPr>
          <w:trHeight w:val="9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Jednostka opracowująca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jc w:val="center"/>
              <w:rPr>
                <w:sz w:val="28"/>
                <w:szCs w:val="28"/>
              </w:rPr>
            </w:pPr>
          </w:p>
          <w:p w:rsidR="00BF1D5B" w:rsidRPr="00C15D81" w:rsidRDefault="00BF1D5B" w:rsidP="00A8092A">
            <w:pPr>
              <w:jc w:val="center"/>
              <w:rPr>
                <w:sz w:val="28"/>
                <w:szCs w:val="28"/>
              </w:rPr>
            </w:pPr>
            <w:r w:rsidRPr="00C15D81">
              <w:rPr>
                <w:sz w:val="28"/>
                <w:szCs w:val="28"/>
              </w:rPr>
              <w:t>Zakład Usług Geologicznych i Gospodarki Wodnej</w:t>
            </w:r>
          </w:p>
          <w:p w:rsidR="00BF1D5B" w:rsidRPr="00C15D81" w:rsidRDefault="00BF1D5B" w:rsidP="00A8092A">
            <w:pPr>
              <w:jc w:val="center"/>
              <w:rPr>
                <w:sz w:val="28"/>
                <w:szCs w:val="28"/>
              </w:rPr>
            </w:pPr>
            <w:r w:rsidRPr="00C15D81">
              <w:rPr>
                <w:sz w:val="28"/>
                <w:szCs w:val="28"/>
              </w:rPr>
              <w:t>Al. Jana Pawła II 78/33</w:t>
            </w:r>
          </w:p>
          <w:p w:rsidR="00BF1D5B" w:rsidRPr="00C15D81" w:rsidRDefault="00BF1D5B" w:rsidP="00A8092A">
            <w:pPr>
              <w:jc w:val="center"/>
              <w:rPr>
                <w:sz w:val="28"/>
                <w:szCs w:val="28"/>
              </w:rPr>
            </w:pPr>
            <w:r w:rsidRPr="00C15D81">
              <w:rPr>
                <w:sz w:val="28"/>
                <w:szCs w:val="28"/>
              </w:rPr>
              <w:t>37-450 Stalowa Wola</w:t>
            </w:r>
          </w:p>
          <w:p w:rsidR="00BF1D5B" w:rsidRPr="00C15D81" w:rsidRDefault="00BF1D5B" w:rsidP="00A8092A">
            <w:pPr>
              <w:rPr>
                <w:sz w:val="28"/>
                <w:szCs w:val="28"/>
              </w:rPr>
            </w:pPr>
          </w:p>
        </w:tc>
      </w:tr>
      <w:tr w:rsidR="00BF1D5B" w:rsidRPr="00C15D81" w:rsidTr="00A8092A">
        <w:trPr>
          <w:trHeight w:val="14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Zadanie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jc w:val="center"/>
              <w:rPr>
                <w:sz w:val="28"/>
                <w:szCs w:val="28"/>
              </w:rPr>
            </w:pPr>
          </w:p>
          <w:p w:rsidR="00BF1D5B" w:rsidRPr="00C15D81" w:rsidRDefault="00BF1D5B" w:rsidP="00A8092A">
            <w:pPr>
              <w:rPr>
                <w:sz w:val="28"/>
                <w:szCs w:val="28"/>
              </w:rPr>
            </w:pPr>
            <w:r w:rsidRPr="00C15D81">
              <w:rPr>
                <w:sz w:val="28"/>
                <w:szCs w:val="28"/>
              </w:rPr>
              <w:t>„Rewitalizacja Parku Podworskiego  w Stanach, budowa łowiska wędkarskiego - część I”  miejscowość Stany, gmina Bojanów  na działkach nr 4457/65, 3495/56  obręb 7 Stany,  należących do  Urzędu Gminy w Bojanowie oraz na działce nr 5077 obręb 7 Stany znajdującej się w zarządzie Regionalnego Zarządu Gospodarki Wodnej w Krakowie.</w:t>
            </w:r>
          </w:p>
          <w:p w:rsidR="00BF1D5B" w:rsidRPr="00C15D81" w:rsidRDefault="00BF1D5B" w:rsidP="00A809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1D5B" w:rsidRPr="00C15D81" w:rsidTr="00A8092A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Wspólny Słownik Zamówień CPV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jc w:val="center"/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ind w:right="113"/>
              <w:rPr>
                <w:spacing w:val="4"/>
                <w:sz w:val="28"/>
                <w:szCs w:val="28"/>
              </w:rPr>
            </w:pPr>
            <w:r w:rsidRPr="00C15D81">
              <w:rPr>
                <w:spacing w:val="4"/>
                <w:sz w:val="28"/>
                <w:szCs w:val="28"/>
              </w:rPr>
              <w:t xml:space="preserve">45100000-8   </w:t>
            </w:r>
            <w:r w:rsidRPr="00C15D81">
              <w:rPr>
                <w:sz w:val="28"/>
                <w:szCs w:val="28"/>
              </w:rPr>
              <w:t>Przygotowanie terenu pod budowę</w:t>
            </w:r>
          </w:p>
          <w:p w:rsidR="00BF1D5B" w:rsidRPr="00C15D81" w:rsidRDefault="00BF1D5B" w:rsidP="00A8092A">
            <w:pPr>
              <w:rPr>
                <w:sz w:val="28"/>
                <w:szCs w:val="28"/>
              </w:rPr>
            </w:pPr>
            <w:r w:rsidRPr="00C15D81">
              <w:rPr>
                <w:sz w:val="28"/>
                <w:szCs w:val="28"/>
              </w:rPr>
              <w:t>45240000-1   Budowa obiektów inżynierii wodnej</w:t>
            </w:r>
          </w:p>
          <w:p w:rsidR="00BF1D5B" w:rsidRPr="00C15D81" w:rsidRDefault="00BF1D5B" w:rsidP="00A8092A">
            <w:pPr>
              <w:rPr>
                <w:sz w:val="28"/>
                <w:szCs w:val="28"/>
              </w:rPr>
            </w:pPr>
            <w:r w:rsidRPr="00C15D81">
              <w:rPr>
                <w:sz w:val="28"/>
                <w:szCs w:val="28"/>
              </w:rPr>
              <w:t>45247270-3   Roboty ziemne na zbiorniku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1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Adres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1D5B" w:rsidRPr="00C15D81" w:rsidRDefault="00BF1D5B" w:rsidP="00A809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F1D5B" w:rsidRPr="00C15D81" w:rsidRDefault="00BF1D5B" w:rsidP="00A809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81">
              <w:rPr>
                <w:sz w:val="28"/>
                <w:szCs w:val="28"/>
              </w:rPr>
              <w:t>Gmina Bojanów ul. Parkowa 5 , 37-433 Bojanów</w:t>
            </w:r>
          </w:p>
        </w:tc>
      </w:tr>
      <w:tr w:rsidR="00BF1D5B" w:rsidRPr="00C15D81" w:rsidTr="00A8092A">
        <w:trPr>
          <w:trHeight w:val="4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Rodzaj opracowania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1D5B" w:rsidRPr="00C15D81" w:rsidRDefault="00BF1D5B" w:rsidP="00A809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1D5B" w:rsidRPr="00C15D81" w:rsidRDefault="00BF1D5B" w:rsidP="00A8092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PRZEDMIAR ROBÓT</w:t>
            </w:r>
          </w:p>
          <w:p w:rsidR="00BF1D5B" w:rsidRPr="00C15D81" w:rsidRDefault="00BF1D5B" w:rsidP="00A809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BF1D5B" w:rsidRPr="00C15D81" w:rsidRDefault="00BF1D5B" w:rsidP="00BF1D5B">
      <w:pPr>
        <w:rPr>
          <w:sz w:val="24"/>
          <w:szCs w:val="24"/>
        </w:rPr>
      </w:pPr>
    </w:p>
    <w:p w:rsidR="00BF1D5B" w:rsidRPr="00C15D81" w:rsidRDefault="00BF1D5B" w:rsidP="00BF1D5B">
      <w:pPr>
        <w:rPr>
          <w:sz w:val="24"/>
          <w:szCs w:val="24"/>
        </w:rPr>
      </w:pPr>
    </w:p>
    <w:p w:rsidR="00BF1D5B" w:rsidRPr="00C15D81" w:rsidRDefault="00BF1D5B" w:rsidP="00BF1D5B">
      <w:pPr>
        <w:rPr>
          <w:sz w:val="24"/>
          <w:szCs w:val="24"/>
        </w:rPr>
      </w:pPr>
    </w:p>
    <w:p w:rsidR="00BF1D5B" w:rsidRPr="00C15D81" w:rsidRDefault="00BF1D5B" w:rsidP="00BF1D5B">
      <w:pPr>
        <w:rPr>
          <w:sz w:val="24"/>
          <w:szCs w:val="24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40"/>
        <w:gridCol w:w="2160"/>
        <w:gridCol w:w="1980"/>
      </w:tblGrid>
      <w:tr w:rsidR="00BF1D5B" w:rsidRPr="00C15D81" w:rsidTr="00A8092A">
        <w:trPr>
          <w:trHeight w:val="3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Funkcja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Tytuł, 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Nr uprawnień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ind w:left="185"/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podpisy</w:t>
            </w:r>
          </w:p>
        </w:tc>
      </w:tr>
      <w:tr w:rsidR="00BF1D5B" w:rsidRPr="00C15D81" w:rsidTr="00A8092A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Projektant :</w:t>
            </w:r>
          </w:p>
          <w:p w:rsidR="00BF1D5B" w:rsidRPr="00C15D81" w:rsidRDefault="00BF1D5B" w:rsidP="00A8092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 xml:space="preserve"> 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inż. Andrzej Kubica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21/M/85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</w:tr>
    </w:tbl>
    <w:p w:rsidR="00BF1D5B" w:rsidRPr="00C15D81" w:rsidRDefault="00BF1D5B" w:rsidP="00BF1D5B">
      <w:pPr>
        <w:rPr>
          <w:sz w:val="24"/>
          <w:szCs w:val="24"/>
        </w:rPr>
      </w:pPr>
      <w:r w:rsidRPr="00C15D81">
        <w:rPr>
          <w:sz w:val="24"/>
          <w:szCs w:val="24"/>
        </w:rPr>
        <w:t xml:space="preserve">       </w:t>
      </w:r>
    </w:p>
    <w:p w:rsidR="00BF1D5B" w:rsidRPr="00C15D81" w:rsidRDefault="00BF1D5B" w:rsidP="00BF1D5B">
      <w:pPr>
        <w:rPr>
          <w:sz w:val="24"/>
          <w:szCs w:val="24"/>
        </w:rPr>
      </w:pPr>
      <w:r w:rsidRPr="00C15D81">
        <w:rPr>
          <w:sz w:val="24"/>
          <w:szCs w:val="24"/>
        </w:rPr>
        <w:t xml:space="preserve">                                      </w:t>
      </w:r>
    </w:p>
    <w:p w:rsidR="00BF1D5B" w:rsidRDefault="00BF1D5B" w:rsidP="00BF1D5B">
      <w:pPr>
        <w:rPr>
          <w:sz w:val="24"/>
          <w:szCs w:val="24"/>
        </w:rPr>
      </w:pPr>
    </w:p>
    <w:p w:rsidR="00BF1D5B" w:rsidRDefault="00BF1D5B" w:rsidP="00BF1D5B">
      <w:pPr>
        <w:rPr>
          <w:sz w:val="24"/>
          <w:szCs w:val="24"/>
        </w:rPr>
      </w:pPr>
    </w:p>
    <w:p w:rsidR="00BF1D5B" w:rsidRDefault="00BF1D5B" w:rsidP="00BF1D5B">
      <w:pPr>
        <w:rPr>
          <w:sz w:val="24"/>
          <w:szCs w:val="24"/>
        </w:rPr>
      </w:pPr>
    </w:p>
    <w:p w:rsidR="00BF1D5B" w:rsidRPr="00C15D81" w:rsidRDefault="00BF1D5B" w:rsidP="00BF1D5B">
      <w:pPr>
        <w:rPr>
          <w:sz w:val="24"/>
          <w:szCs w:val="24"/>
        </w:rPr>
      </w:pPr>
      <w:r w:rsidRPr="00C15D81">
        <w:rPr>
          <w:sz w:val="24"/>
          <w:szCs w:val="24"/>
        </w:rPr>
        <w:t xml:space="preserve">          </w:t>
      </w:r>
    </w:p>
    <w:p w:rsidR="00BF1D5B" w:rsidRPr="00C15D81" w:rsidRDefault="00BF1D5B" w:rsidP="00BF1D5B">
      <w:pPr>
        <w:rPr>
          <w:sz w:val="24"/>
          <w:szCs w:val="24"/>
        </w:rPr>
      </w:pPr>
      <w:r w:rsidRPr="00C15D81">
        <w:rPr>
          <w:sz w:val="24"/>
          <w:szCs w:val="24"/>
        </w:rPr>
        <w:t xml:space="preserve">                                                </w:t>
      </w:r>
    </w:p>
    <w:p w:rsidR="00BF1D5B" w:rsidRPr="00C15D81" w:rsidRDefault="00BF1D5B" w:rsidP="00BF1D5B">
      <w:pPr>
        <w:rPr>
          <w:sz w:val="24"/>
          <w:szCs w:val="24"/>
        </w:rPr>
      </w:pPr>
      <w:r w:rsidRPr="00C15D81">
        <w:rPr>
          <w:sz w:val="24"/>
          <w:szCs w:val="24"/>
        </w:rPr>
        <w:t xml:space="preserve">                                                                      Grudzień  2012 rok</w:t>
      </w:r>
    </w:p>
    <w:p w:rsidR="00BF1D5B" w:rsidRPr="00C15D81" w:rsidRDefault="00BF1D5B" w:rsidP="00BF1D5B">
      <w:pPr>
        <w:keepNext/>
        <w:spacing w:before="240" w:after="60"/>
        <w:jc w:val="center"/>
        <w:outlineLvl w:val="0"/>
        <w:rPr>
          <w:rFonts w:eastAsia="MS Gothic"/>
          <w:b/>
          <w:bCs/>
          <w:kern w:val="32"/>
          <w:sz w:val="28"/>
          <w:szCs w:val="28"/>
        </w:rPr>
      </w:pPr>
      <w:r w:rsidRPr="00C15D81">
        <w:rPr>
          <w:rFonts w:eastAsia="MS Gothic"/>
          <w:b/>
          <w:bCs/>
          <w:kern w:val="32"/>
          <w:sz w:val="28"/>
          <w:szCs w:val="28"/>
        </w:rPr>
        <w:lastRenderedPageBreak/>
        <w:t xml:space="preserve">             ZAŁOŻENIA WYJŚCIOWE</w:t>
      </w:r>
    </w:p>
    <w:p w:rsidR="00BF1D5B" w:rsidRPr="00C15D81" w:rsidRDefault="00BF1D5B" w:rsidP="00BF1D5B">
      <w:pPr>
        <w:rPr>
          <w:b/>
          <w:sz w:val="28"/>
          <w:szCs w:val="28"/>
        </w:rPr>
      </w:pPr>
      <w:r w:rsidRPr="00C15D8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  <w:t xml:space="preserve">    </w:t>
      </w:r>
      <w:r w:rsidRPr="00C15D81">
        <w:rPr>
          <w:b/>
          <w:sz w:val="28"/>
          <w:szCs w:val="28"/>
        </w:rPr>
        <w:t xml:space="preserve"> DO  </w:t>
      </w:r>
      <w:r>
        <w:rPr>
          <w:b/>
          <w:sz w:val="28"/>
          <w:szCs w:val="28"/>
        </w:rPr>
        <w:t>PRZEDMIARU ROBÓT</w:t>
      </w:r>
    </w:p>
    <w:p w:rsidR="00BF1D5B" w:rsidRPr="00C15D81" w:rsidRDefault="00BF1D5B" w:rsidP="00BF1D5B">
      <w:pPr>
        <w:jc w:val="both"/>
        <w:rPr>
          <w:sz w:val="24"/>
          <w:szCs w:val="24"/>
        </w:rPr>
      </w:pPr>
    </w:p>
    <w:p w:rsidR="00BF1D5B" w:rsidRPr="00C15D81" w:rsidRDefault="00BF1D5B" w:rsidP="00BF1D5B">
      <w:pPr>
        <w:jc w:val="both"/>
        <w:rPr>
          <w:b/>
          <w:sz w:val="24"/>
          <w:szCs w:val="24"/>
        </w:rPr>
      </w:pPr>
      <w:r w:rsidRPr="00C15D81">
        <w:rPr>
          <w:b/>
          <w:sz w:val="24"/>
          <w:szCs w:val="24"/>
        </w:rPr>
        <w:t>1. Dane ogólne.</w:t>
      </w:r>
    </w:p>
    <w:p w:rsidR="00BF1D5B" w:rsidRPr="00C15D81" w:rsidRDefault="00BF1D5B" w:rsidP="00BF1D5B">
      <w:pPr>
        <w:ind w:left="720"/>
        <w:jc w:val="both"/>
        <w:rPr>
          <w:b/>
          <w:sz w:val="24"/>
          <w:szCs w:val="24"/>
        </w:rPr>
      </w:pPr>
    </w:p>
    <w:p w:rsidR="00BF1D5B" w:rsidRPr="00C15D81" w:rsidRDefault="00BF1D5B" w:rsidP="00BF1D5B">
      <w:pPr>
        <w:widowControl/>
        <w:autoSpaceDE/>
        <w:adjustRightInd/>
        <w:jc w:val="both"/>
        <w:rPr>
          <w:b/>
          <w:sz w:val="24"/>
          <w:szCs w:val="24"/>
        </w:rPr>
      </w:pPr>
      <w:r w:rsidRPr="00C15D81">
        <w:rPr>
          <w:b/>
          <w:sz w:val="24"/>
          <w:szCs w:val="24"/>
        </w:rPr>
        <w:t>1.1. Przedmiot kalkulacji – nazwa przedsięwzięcia:</w:t>
      </w:r>
    </w:p>
    <w:p w:rsidR="00BF1D5B" w:rsidRPr="00C15D81" w:rsidRDefault="00BF1D5B" w:rsidP="00BF1D5B">
      <w:pPr>
        <w:widowControl/>
        <w:autoSpaceDE/>
        <w:adjustRightInd/>
        <w:jc w:val="both"/>
        <w:rPr>
          <w:sz w:val="24"/>
          <w:szCs w:val="24"/>
        </w:rPr>
      </w:pPr>
    </w:p>
    <w:p w:rsidR="00BF1D5B" w:rsidRPr="00C15D81" w:rsidRDefault="00BF1D5B" w:rsidP="00BF1D5B">
      <w:pPr>
        <w:widowControl/>
        <w:autoSpaceDE/>
        <w:autoSpaceDN/>
        <w:adjustRightInd/>
        <w:jc w:val="both"/>
        <w:rPr>
          <w:rFonts w:cs="Arial"/>
          <w:sz w:val="24"/>
          <w:szCs w:val="24"/>
        </w:rPr>
      </w:pPr>
      <w:r w:rsidRPr="00C15D81">
        <w:rPr>
          <w:bCs/>
          <w:sz w:val="24"/>
          <w:szCs w:val="24"/>
          <w:lang w:eastAsia="en-US"/>
        </w:rPr>
        <w:t xml:space="preserve">              Zadanie :</w:t>
      </w:r>
      <w:r w:rsidRPr="00C15D81">
        <w:rPr>
          <w:sz w:val="24"/>
          <w:szCs w:val="24"/>
        </w:rPr>
        <w:t xml:space="preserve">  „Rewitalizacja Parku Podworskiego  w Stanach, budowa łowiska wędkarskiego- część I”  miejscowość Stany, gmina Bojanów  na działkach nr 4457/65, 3495/56  obręb 7 Stany,  należących do  Urzędu Gminy w Bojanowie oraz na działce nr 5077 obręb 7 Stany znajdującej się w zarządzie Regionalnego Zarządu Gospodarki Wodnej w Krakowie.</w:t>
      </w:r>
    </w:p>
    <w:p w:rsidR="00BF1D5B" w:rsidRPr="00C15D81" w:rsidRDefault="00BF1D5B" w:rsidP="00BF1D5B">
      <w:pPr>
        <w:widowControl/>
        <w:autoSpaceDE/>
        <w:adjustRightInd/>
        <w:jc w:val="both"/>
        <w:rPr>
          <w:sz w:val="24"/>
          <w:szCs w:val="24"/>
        </w:rPr>
      </w:pPr>
    </w:p>
    <w:p w:rsidR="00BF1D5B" w:rsidRPr="00C15D81" w:rsidRDefault="00BF1D5B" w:rsidP="00BF1D5B">
      <w:pPr>
        <w:widowControl/>
        <w:autoSpaceDE/>
        <w:adjustRightInd/>
        <w:jc w:val="both"/>
        <w:rPr>
          <w:b/>
          <w:sz w:val="24"/>
          <w:szCs w:val="24"/>
        </w:rPr>
      </w:pPr>
      <w:r w:rsidRPr="00C15D81">
        <w:rPr>
          <w:b/>
          <w:sz w:val="24"/>
          <w:szCs w:val="24"/>
        </w:rPr>
        <w:t>1.2. Zakres rzeczowy przedsięwzięcia:</w:t>
      </w:r>
    </w:p>
    <w:p w:rsidR="00BF1D5B" w:rsidRPr="00C15D81" w:rsidRDefault="00BF1D5B" w:rsidP="00BF1D5B">
      <w:pPr>
        <w:widowControl/>
        <w:autoSpaceDE/>
        <w:adjustRightInd/>
        <w:jc w:val="both"/>
        <w:rPr>
          <w:sz w:val="24"/>
          <w:szCs w:val="24"/>
        </w:rPr>
      </w:pPr>
    </w:p>
    <w:p w:rsidR="00BF1D5B" w:rsidRPr="00C15D81" w:rsidRDefault="00BF1D5B" w:rsidP="00BF1D5B">
      <w:pPr>
        <w:jc w:val="both"/>
        <w:rPr>
          <w:b/>
          <w:bCs/>
          <w:spacing w:val="4"/>
          <w:sz w:val="24"/>
          <w:szCs w:val="24"/>
        </w:rPr>
      </w:pPr>
      <w:r w:rsidRPr="00C15D81">
        <w:rPr>
          <w:sz w:val="24"/>
          <w:szCs w:val="24"/>
        </w:rPr>
        <w:t xml:space="preserve">       </w:t>
      </w:r>
      <w:r w:rsidRPr="00C15D81">
        <w:rPr>
          <w:b/>
          <w:bCs/>
          <w:spacing w:val="4"/>
          <w:sz w:val="24"/>
          <w:szCs w:val="24"/>
        </w:rPr>
        <w:t xml:space="preserve">TABELA WIELKOŚCI CHARAKTERYSTYCZNYCH </w:t>
      </w:r>
    </w:p>
    <w:p w:rsidR="00BF1D5B" w:rsidRPr="00C15D81" w:rsidRDefault="00BF1D5B" w:rsidP="00BF1D5B">
      <w:pPr>
        <w:jc w:val="both"/>
        <w:rPr>
          <w:color w:val="000000"/>
          <w:spacing w:val="4"/>
        </w:rPr>
      </w:pPr>
    </w:p>
    <w:p w:rsidR="00BF1D5B" w:rsidRPr="00C15D81" w:rsidRDefault="00BF1D5B" w:rsidP="00BF1D5B">
      <w:pPr>
        <w:jc w:val="both"/>
        <w:rPr>
          <w:b/>
          <w:bCs/>
          <w:spacing w:val="4"/>
          <w:sz w:val="24"/>
          <w:szCs w:val="24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856"/>
        <w:gridCol w:w="1695"/>
        <w:gridCol w:w="2065"/>
      </w:tblGrid>
      <w:tr w:rsidR="00BF1D5B" w:rsidRPr="00C15D81" w:rsidTr="00A8092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C15D81">
              <w:rPr>
                <w:b/>
                <w:bCs/>
                <w:spacing w:val="4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b/>
                <w:bCs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spacing w:val="4"/>
                <w:sz w:val="24"/>
                <w:szCs w:val="24"/>
              </w:rPr>
              <w:t>Wyszczególnienie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b/>
                <w:bCs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spacing w:val="4"/>
                <w:sz w:val="24"/>
                <w:szCs w:val="24"/>
              </w:rPr>
              <w:t>jednostki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5B" w:rsidRPr="00C15D81" w:rsidRDefault="00BF1D5B" w:rsidP="00A8092A">
            <w:pPr>
              <w:snapToGrid w:val="0"/>
              <w:rPr>
                <w:b/>
                <w:bCs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spacing w:val="4"/>
                <w:sz w:val="24"/>
                <w:szCs w:val="24"/>
              </w:rPr>
              <w:t>ilość</w:t>
            </w:r>
          </w:p>
        </w:tc>
      </w:tr>
      <w:tr w:rsidR="00BF1D5B" w:rsidRPr="00C15D81" w:rsidTr="00A8092A">
        <w:trPr>
          <w:trHeight w:val="1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b/>
                <w:sz w:val="24"/>
                <w:szCs w:val="24"/>
              </w:rPr>
            </w:pPr>
            <w:r w:rsidRPr="00C15D81">
              <w:rPr>
                <w:b/>
                <w:sz w:val="24"/>
                <w:szCs w:val="24"/>
              </w:rPr>
              <w:t>Zbiornik  / łowisko 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pacing w:val="4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5B" w:rsidRPr="00C15D81" w:rsidRDefault="00BF1D5B" w:rsidP="00A8092A">
            <w:pPr>
              <w:snapToGrid w:val="0"/>
              <w:rPr>
                <w:spacing w:val="4"/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141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1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2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3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4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5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6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7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8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9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Powierzchnia zajęta pod inwestycję :</w:t>
            </w:r>
          </w:p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Powierzchnia zbiornika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Powierzchnia lustra wody  przy NPP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Rzędna zwierciadła wody  przy NPP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Średnia głębokość zbiornika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Kubatura wody w zbiornika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Kubatura wykopów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Nachylenie skarp zbiornika 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Podniesienie i wyrównanie terenu: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- powierzchnia: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- kubatura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ha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 xml:space="preserve">ha 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ha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 npm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vertAlign w:val="superscript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  <w:r w:rsidRPr="00C15D81">
              <w:rPr>
                <w:spacing w:val="4"/>
                <w:sz w:val="24"/>
                <w:szCs w:val="24"/>
                <w:vertAlign w:val="superscript"/>
              </w:rPr>
              <w:t>3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  <w:r w:rsidRPr="00C15D81">
              <w:rPr>
                <w:spacing w:val="4"/>
                <w:sz w:val="24"/>
                <w:szCs w:val="24"/>
                <w:vertAlign w:val="superscript"/>
              </w:rPr>
              <w:t>3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  <w:r w:rsidRPr="00C15D81">
              <w:rPr>
                <w:spacing w:val="4"/>
                <w:sz w:val="24"/>
                <w:szCs w:val="24"/>
                <w:vertAlign w:val="superscript"/>
              </w:rPr>
              <w:t>2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  <w:r w:rsidRPr="00C15D81">
              <w:rPr>
                <w:spacing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ok.3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1,599</w:t>
            </w:r>
          </w:p>
          <w:p w:rsidR="00BF1D5B" w:rsidRPr="00C15D81" w:rsidRDefault="00BF1D5B" w:rsidP="00A8092A">
            <w:pPr>
              <w:rPr>
                <w:b/>
                <w:bCs/>
                <w:sz w:val="24"/>
                <w:szCs w:val="24"/>
              </w:rPr>
            </w:pPr>
            <w:r w:rsidRPr="00C15D81">
              <w:rPr>
                <w:bCs/>
                <w:sz w:val="24"/>
                <w:szCs w:val="24"/>
              </w:rPr>
              <w:t xml:space="preserve">1,4902 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167,60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3,00</w:t>
            </w:r>
          </w:p>
          <w:p w:rsidR="00BF1D5B" w:rsidRPr="00C15D81" w:rsidRDefault="00BF1D5B" w:rsidP="00A8092A">
            <w:pPr>
              <w:rPr>
                <w:bCs/>
                <w:sz w:val="24"/>
                <w:szCs w:val="24"/>
              </w:rPr>
            </w:pPr>
            <w:r w:rsidRPr="00C15D81">
              <w:rPr>
                <w:bCs/>
                <w:sz w:val="24"/>
                <w:szCs w:val="24"/>
              </w:rPr>
              <w:t>38 150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 xml:space="preserve">46 970 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1:2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610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350</w:t>
            </w:r>
          </w:p>
        </w:tc>
      </w:tr>
      <w:tr w:rsidR="00BF1D5B" w:rsidRPr="00C15D81" w:rsidTr="00A8092A">
        <w:trPr>
          <w:trHeight w:val="118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Kładka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293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1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2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3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Długość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Szerokość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Rzędne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- brzeg lewy: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- brzeg prawy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- podpora środkowa spód konstrukcji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Ilość podpór 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 npm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 npm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 npm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szt.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17,7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1,5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168,13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168,10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168,75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7</w:t>
            </w:r>
          </w:p>
        </w:tc>
      </w:tr>
      <w:tr w:rsidR="00BF1D5B" w:rsidRPr="00C15D81" w:rsidTr="00A8092A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Pomosty wędkarskie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1110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Cs/>
                <w:noProof/>
                <w:spacing w:val="4"/>
                <w:sz w:val="24"/>
                <w:szCs w:val="24"/>
              </w:rPr>
              <w:t>1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2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3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4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5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Ilość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Szerokość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Długość pomostów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Długość pomostu poprzecznego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Ilość podpór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Rzędna korony pomostu 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szt.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szt.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  <w:r w:rsidRPr="00C15D81">
              <w:rPr>
                <w:spacing w:val="4"/>
                <w:sz w:val="24"/>
                <w:szCs w:val="24"/>
                <w:lang w:val="fi-FI"/>
              </w:rPr>
              <w:t>m npm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2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1,7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5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15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13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168,60</w:t>
            </w:r>
          </w:p>
        </w:tc>
      </w:tr>
      <w:tr w:rsidR="00BF1D5B" w:rsidRPr="00C15D81" w:rsidTr="00A8092A">
        <w:trPr>
          <w:trHeight w:val="32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Cs/>
                <w:noProof/>
                <w:spacing w:val="4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Rów odprowadzający / nowy /: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330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Cs/>
                <w:noProof/>
                <w:spacing w:val="4"/>
                <w:sz w:val="24"/>
                <w:szCs w:val="24"/>
              </w:rPr>
              <w:t>1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2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lastRenderedPageBreak/>
              <w:t>3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4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5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lastRenderedPageBreak/>
              <w:t>Długość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Szerokość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lastRenderedPageBreak/>
              <w:t>Nachylenie skarp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Rzędna wlotu /przelew / do rowu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Rzędna wylotu do rowu :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Kubatura wykopów: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lastRenderedPageBreak/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 xml:space="preserve">m </w:t>
            </w:r>
            <w:proofErr w:type="spellStart"/>
            <w:r w:rsidRPr="00C15D81">
              <w:rPr>
                <w:spacing w:val="4"/>
                <w:sz w:val="24"/>
                <w:szCs w:val="24"/>
              </w:rPr>
              <w:t>npm</w:t>
            </w:r>
            <w:proofErr w:type="spellEnd"/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 xml:space="preserve">m </w:t>
            </w:r>
            <w:proofErr w:type="spellStart"/>
            <w:r w:rsidRPr="00C15D81">
              <w:rPr>
                <w:spacing w:val="4"/>
                <w:sz w:val="24"/>
                <w:szCs w:val="24"/>
              </w:rPr>
              <w:t>npm</w:t>
            </w:r>
            <w:proofErr w:type="spellEnd"/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  <w:r w:rsidRPr="00C15D81">
              <w:rPr>
                <w:spacing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lastRenderedPageBreak/>
              <w:t>40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1,0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lastRenderedPageBreak/>
              <w:t>1:2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167,60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166,50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68</w:t>
            </w:r>
          </w:p>
        </w:tc>
      </w:tr>
      <w:tr w:rsidR="00BF1D5B" w:rsidRPr="00C15D81" w:rsidTr="00A8092A">
        <w:trPr>
          <w:trHeight w:val="34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Cs/>
                <w:noProof/>
                <w:spacing w:val="4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widowControl/>
              <w:tabs>
                <w:tab w:val="left" w:pos="1800"/>
                <w:tab w:val="right" w:leader="dot" w:pos="9426"/>
              </w:tabs>
              <w:autoSpaceDE/>
              <w:autoSpaceDN/>
              <w:adjustRightInd/>
              <w:rPr>
                <w:b/>
                <w:bCs/>
                <w:noProof/>
                <w:spacing w:val="4"/>
                <w:sz w:val="24"/>
                <w:szCs w:val="24"/>
              </w:rPr>
            </w:pPr>
            <w:r w:rsidRPr="00C15D81">
              <w:rPr>
                <w:b/>
                <w:bCs/>
                <w:noProof/>
                <w:spacing w:val="4"/>
                <w:sz w:val="24"/>
                <w:szCs w:val="24"/>
              </w:rPr>
              <w:t>Zasyp rowu starego: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  <w:lang w:val="fi-F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61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1</w:t>
            </w:r>
          </w:p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 xml:space="preserve">Długość. 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Kubatura zasypu 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m</w:t>
            </w:r>
            <w:r w:rsidRPr="00C15D81">
              <w:rPr>
                <w:spacing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24</w:t>
            </w:r>
          </w:p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41</w:t>
            </w:r>
          </w:p>
        </w:tc>
      </w:tr>
      <w:tr w:rsidR="00BF1D5B" w:rsidRPr="00C15D81" w:rsidTr="00A8092A">
        <w:trPr>
          <w:trHeight w:val="237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b/>
                <w:spacing w:val="4"/>
                <w:sz w:val="24"/>
                <w:szCs w:val="24"/>
              </w:rPr>
            </w:pPr>
            <w:r w:rsidRPr="00C15D81">
              <w:rPr>
                <w:b/>
                <w:spacing w:val="4"/>
                <w:sz w:val="24"/>
                <w:szCs w:val="24"/>
              </w:rPr>
              <w:t>Ubezpieczenie lewego brzegu rzeki Łęg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pacing w:val="4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</w:p>
        </w:tc>
      </w:tr>
      <w:tr w:rsidR="00BF1D5B" w:rsidRPr="00C15D81" w:rsidTr="00A8092A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z w:val="24"/>
                <w:szCs w:val="24"/>
              </w:rPr>
            </w:pPr>
            <w:r w:rsidRPr="00C15D81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 xml:space="preserve">Dł. ubezpieczenia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D5B" w:rsidRPr="00C15D81" w:rsidRDefault="00BF1D5B" w:rsidP="00A8092A">
            <w:pPr>
              <w:snapToGrid w:val="0"/>
              <w:rPr>
                <w:spacing w:val="4"/>
                <w:sz w:val="24"/>
                <w:szCs w:val="24"/>
              </w:rPr>
            </w:pPr>
            <w:proofErr w:type="spellStart"/>
            <w:r w:rsidRPr="00C15D81">
              <w:rPr>
                <w:spacing w:val="4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5B" w:rsidRPr="00C15D81" w:rsidRDefault="00BF1D5B" w:rsidP="00A8092A">
            <w:pPr>
              <w:rPr>
                <w:spacing w:val="4"/>
                <w:sz w:val="24"/>
                <w:szCs w:val="24"/>
              </w:rPr>
            </w:pPr>
            <w:r w:rsidRPr="00C15D81">
              <w:rPr>
                <w:spacing w:val="4"/>
                <w:sz w:val="24"/>
                <w:szCs w:val="24"/>
              </w:rPr>
              <w:t>97</w:t>
            </w:r>
          </w:p>
        </w:tc>
      </w:tr>
    </w:tbl>
    <w:p w:rsidR="00BF1D5B" w:rsidRPr="00C15D81" w:rsidRDefault="00BF1D5B" w:rsidP="00BF1D5B"/>
    <w:p w:rsidR="00BF1D5B" w:rsidRPr="00C15D81" w:rsidRDefault="00BF1D5B" w:rsidP="00BF1D5B">
      <w:pPr>
        <w:jc w:val="both"/>
        <w:rPr>
          <w:color w:val="000000"/>
          <w:spacing w:val="4"/>
        </w:rPr>
      </w:pPr>
    </w:p>
    <w:p w:rsidR="00BF1D5B" w:rsidRPr="00C15D81" w:rsidRDefault="00BF1D5B" w:rsidP="00BF1D5B">
      <w:pPr>
        <w:widowControl/>
        <w:autoSpaceDE/>
        <w:adjustRightInd/>
        <w:jc w:val="both"/>
        <w:rPr>
          <w:b/>
          <w:sz w:val="24"/>
          <w:szCs w:val="24"/>
        </w:rPr>
      </w:pPr>
      <w:r w:rsidRPr="00C15D81">
        <w:rPr>
          <w:b/>
          <w:sz w:val="24"/>
          <w:szCs w:val="24"/>
        </w:rPr>
        <w:t xml:space="preserve">2.Na </w:t>
      </w:r>
      <w:proofErr w:type="spellStart"/>
      <w:r w:rsidRPr="00C15D81">
        <w:rPr>
          <w:b/>
          <w:sz w:val="24"/>
          <w:szCs w:val="24"/>
        </w:rPr>
        <w:t>ww</w:t>
      </w:r>
      <w:proofErr w:type="spellEnd"/>
      <w:r w:rsidRPr="00C15D81">
        <w:rPr>
          <w:b/>
          <w:sz w:val="24"/>
          <w:szCs w:val="24"/>
        </w:rPr>
        <w:t xml:space="preserve"> zakres rzeczowy na podstawie Art. 33 ust. 3 pkt.1 Prawa Zamówień Publicznych z dnia 29.01.2004 r. (</w:t>
      </w:r>
      <w:proofErr w:type="spellStart"/>
      <w:r w:rsidRPr="00C15D81">
        <w:rPr>
          <w:b/>
          <w:sz w:val="24"/>
          <w:szCs w:val="24"/>
        </w:rPr>
        <w:t>Dz.U</w:t>
      </w:r>
      <w:proofErr w:type="spellEnd"/>
      <w:r w:rsidRPr="00C15D81">
        <w:rPr>
          <w:b/>
          <w:sz w:val="24"/>
          <w:szCs w:val="24"/>
        </w:rPr>
        <w:t xml:space="preserve">. Nr 19, </w:t>
      </w:r>
      <w:proofErr w:type="spellStart"/>
      <w:r w:rsidRPr="00C15D81">
        <w:rPr>
          <w:b/>
          <w:sz w:val="24"/>
          <w:szCs w:val="24"/>
        </w:rPr>
        <w:t>poz</w:t>
      </w:r>
      <w:proofErr w:type="spellEnd"/>
      <w:r w:rsidRPr="00C15D81">
        <w:rPr>
          <w:b/>
          <w:sz w:val="24"/>
          <w:szCs w:val="24"/>
        </w:rPr>
        <w:t xml:space="preserve"> 177) oraz Rozporządzenia Ministra Infrastruktury z dnia 18.05.2004 r.  (</w:t>
      </w:r>
      <w:proofErr w:type="spellStart"/>
      <w:r w:rsidRPr="00C15D81">
        <w:rPr>
          <w:b/>
          <w:sz w:val="24"/>
          <w:szCs w:val="24"/>
        </w:rPr>
        <w:t>Dz.U</w:t>
      </w:r>
      <w:proofErr w:type="spellEnd"/>
      <w:r w:rsidRPr="00C15D81">
        <w:rPr>
          <w:b/>
          <w:sz w:val="24"/>
          <w:szCs w:val="24"/>
        </w:rPr>
        <w:t xml:space="preserve">. Nr 130, </w:t>
      </w:r>
      <w:proofErr w:type="spellStart"/>
      <w:r w:rsidRPr="00C15D81">
        <w:rPr>
          <w:b/>
          <w:sz w:val="24"/>
          <w:szCs w:val="24"/>
        </w:rPr>
        <w:t>poz</w:t>
      </w:r>
      <w:proofErr w:type="spellEnd"/>
      <w:r w:rsidRPr="00C15D81">
        <w:rPr>
          <w:b/>
          <w:sz w:val="24"/>
          <w:szCs w:val="24"/>
        </w:rPr>
        <w:t xml:space="preserve"> 1389   z 08.06.2004 r.) należy opracować:</w:t>
      </w:r>
    </w:p>
    <w:p w:rsidR="00BF1D5B" w:rsidRPr="00C15D81" w:rsidRDefault="00BF1D5B" w:rsidP="00BF1D5B">
      <w:pPr>
        <w:widowControl/>
        <w:autoSpaceDE/>
        <w:adjustRightInd/>
        <w:jc w:val="both"/>
        <w:rPr>
          <w:sz w:val="24"/>
          <w:szCs w:val="24"/>
        </w:rPr>
      </w:pPr>
    </w:p>
    <w:p w:rsidR="00BF1D5B" w:rsidRPr="00C15D81" w:rsidRDefault="00BF1D5B" w:rsidP="00BF1D5B">
      <w:pPr>
        <w:widowControl/>
        <w:autoSpaceDE/>
        <w:adjustRightInd/>
        <w:jc w:val="both"/>
        <w:rPr>
          <w:sz w:val="24"/>
          <w:szCs w:val="24"/>
        </w:rPr>
      </w:pPr>
      <w:r w:rsidRPr="00C15D81">
        <w:rPr>
          <w:sz w:val="24"/>
          <w:szCs w:val="24"/>
        </w:rPr>
        <w:t>- przedmiary robót zawierające zestawienie przewidywanych do wykonania robót                        w kolejności technologicznej ich wykonania, wraz z ich szczegółowym opisem lub wskazaniem podstaw ustalających szczegółowy opis, z wyliczeniem i zestawieniem ilości jednostek miar oraz wskazaniem podstawy do ustalenia cen jednostkowych robót lub jednostkowych nakładów rzeczowych,</w:t>
      </w:r>
    </w:p>
    <w:p w:rsidR="00BF1D5B" w:rsidRPr="00C15D81" w:rsidRDefault="00BF1D5B" w:rsidP="00BF1D5B">
      <w:pPr>
        <w:widowControl/>
        <w:autoSpaceDE/>
        <w:adjustRightInd/>
        <w:jc w:val="both"/>
        <w:rPr>
          <w:sz w:val="24"/>
          <w:szCs w:val="24"/>
        </w:rPr>
      </w:pPr>
      <w:r w:rsidRPr="00C15D81">
        <w:rPr>
          <w:sz w:val="24"/>
          <w:szCs w:val="24"/>
        </w:rPr>
        <w:t xml:space="preserve">- tabelę przedmiaru robót wg. wytycznych Rozporządzenia Ministra Infrastruktury z dnia 2.09.2004 r. w sprawie szczegółowego zakresu i formy dokumentacji projektowej, specyfikacji technicznych wykonania i odbioru  robót budowlanych oraz programu </w:t>
      </w:r>
      <w:proofErr w:type="spellStart"/>
      <w:r w:rsidRPr="00C15D81">
        <w:rPr>
          <w:sz w:val="24"/>
          <w:szCs w:val="24"/>
        </w:rPr>
        <w:t>funkcjonalno</w:t>
      </w:r>
      <w:proofErr w:type="spellEnd"/>
      <w:r w:rsidRPr="00C15D81">
        <w:rPr>
          <w:sz w:val="24"/>
          <w:szCs w:val="24"/>
        </w:rPr>
        <w:t xml:space="preserve"> – użytkowego.</w:t>
      </w:r>
    </w:p>
    <w:p w:rsidR="00BF1D5B" w:rsidRPr="00C15D81" w:rsidRDefault="00BF1D5B" w:rsidP="00BF1D5B">
      <w:pPr>
        <w:jc w:val="both"/>
        <w:rPr>
          <w:sz w:val="24"/>
          <w:szCs w:val="24"/>
        </w:rPr>
      </w:pPr>
    </w:p>
    <w:p w:rsidR="00BF1D5B" w:rsidRPr="00C15D81" w:rsidRDefault="00BF1D5B" w:rsidP="00BF1D5B">
      <w:pPr>
        <w:tabs>
          <w:tab w:val="left" w:pos="1080"/>
        </w:tabs>
        <w:jc w:val="both"/>
        <w:rPr>
          <w:sz w:val="24"/>
          <w:szCs w:val="24"/>
        </w:rPr>
      </w:pPr>
      <w:r w:rsidRPr="00C15D81">
        <w:rPr>
          <w:b/>
          <w:sz w:val="24"/>
          <w:szCs w:val="24"/>
        </w:rPr>
        <w:t xml:space="preserve">3. Podstawa wykonania przedmiaru robót.    </w:t>
      </w:r>
    </w:p>
    <w:p w:rsidR="00BF1D5B" w:rsidRPr="00C15D81" w:rsidRDefault="00BF1D5B" w:rsidP="00BF1D5B">
      <w:pPr>
        <w:tabs>
          <w:tab w:val="left" w:pos="1080"/>
        </w:tabs>
        <w:jc w:val="both"/>
        <w:rPr>
          <w:sz w:val="24"/>
          <w:szCs w:val="24"/>
        </w:rPr>
      </w:pPr>
    </w:p>
    <w:p w:rsidR="00BF1D5B" w:rsidRPr="00C15D81" w:rsidRDefault="00BF1D5B" w:rsidP="00BF1D5B">
      <w:pPr>
        <w:tabs>
          <w:tab w:val="left" w:pos="1080"/>
        </w:tabs>
        <w:jc w:val="both"/>
        <w:rPr>
          <w:sz w:val="24"/>
          <w:szCs w:val="24"/>
        </w:rPr>
      </w:pPr>
      <w:r w:rsidRPr="00C15D81">
        <w:rPr>
          <w:sz w:val="24"/>
          <w:szCs w:val="24"/>
        </w:rPr>
        <w:t>Przedmiary robót – wg KNR i KNNR.</w:t>
      </w:r>
    </w:p>
    <w:p w:rsidR="00BF1D5B" w:rsidRPr="00C15D81" w:rsidRDefault="00BF1D5B" w:rsidP="00BF1D5B">
      <w:pPr>
        <w:tabs>
          <w:tab w:val="left" w:pos="1080"/>
        </w:tabs>
        <w:jc w:val="both"/>
        <w:rPr>
          <w:sz w:val="24"/>
          <w:szCs w:val="24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F1D5B" w:rsidRDefault="00BF1D5B" w:rsidP="00484457">
      <w:pPr>
        <w:jc w:val="right"/>
        <w:rPr>
          <w:rFonts w:ascii="Garamond" w:hAnsi="Garamond"/>
          <w:sz w:val="28"/>
          <w:szCs w:val="28"/>
        </w:rPr>
      </w:pPr>
    </w:p>
    <w:p w:rsidR="00484457" w:rsidRDefault="00484457" w:rsidP="0048445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Zał. Nr. 1</w:t>
      </w:r>
    </w:p>
    <w:p w:rsidR="00BB446A" w:rsidRDefault="00484457" w:rsidP="00BB446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PRZEDMIAR ROBÓT</w:t>
      </w:r>
    </w:p>
    <w:p w:rsidR="00BB446A" w:rsidRDefault="00BB446A" w:rsidP="00BB446A">
      <w:pPr>
        <w:jc w:val="center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Zadanie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Rewitalizacja Parku Podworskiego  w Stanach,</w:t>
      </w:r>
    </w:p>
    <w:p w:rsidR="00BB446A" w:rsidRDefault="00BB446A" w:rsidP="00BB446A">
      <w:pPr>
        <w:jc w:val="center"/>
        <w:rPr>
          <w:sz w:val="24"/>
          <w:szCs w:val="24"/>
        </w:rPr>
      </w:pPr>
      <w:r>
        <w:rPr>
          <w:sz w:val="24"/>
          <w:szCs w:val="24"/>
        </w:rPr>
        <w:t>budowa łowiska wędkarskiego - część I</w:t>
      </w:r>
    </w:p>
    <w:tbl>
      <w:tblPr>
        <w:tblW w:w="9975" w:type="dxa"/>
        <w:tblLayout w:type="fixed"/>
        <w:tblLook w:val="0600" w:firstRow="0" w:lastRow="0" w:firstColumn="0" w:lastColumn="0" w:noHBand="1" w:noVBand="1"/>
      </w:tblPr>
      <w:tblGrid>
        <w:gridCol w:w="421"/>
        <w:gridCol w:w="1249"/>
        <w:gridCol w:w="885"/>
        <w:gridCol w:w="2834"/>
        <w:gridCol w:w="956"/>
        <w:gridCol w:w="36"/>
        <w:gridCol w:w="855"/>
        <w:gridCol w:w="1277"/>
        <w:gridCol w:w="1462"/>
      </w:tblGrid>
      <w:tr w:rsidR="00BB446A" w:rsidTr="00B34A14">
        <w:trPr>
          <w:trHeight w:val="6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ind w:left="-1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Kod pozycji przedmiaru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</w:t>
            </w:r>
          </w:p>
          <w:p w:rsidR="00BB446A" w:rsidRDefault="00BB446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S.T.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Asortymenty robót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ind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Jednostka miary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Ilość</w:t>
            </w:r>
          </w:p>
          <w:p w:rsidR="00BB446A" w:rsidRDefault="00BB446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jedn. 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ind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jednostkowa netto /zł/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robót netto /zł/</w:t>
            </w:r>
          </w:p>
        </w:tc>
      </w:tr>
      <w:tr w:rsidR="00BB446A" w:rsidTr="00B34A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BB446A" w:rsidTr="00B34A14">
        <w:trPr>
          <w:trHeight w:val="255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1.Roboty przygotowawcze ( </w:t>
            </w:r>
            <w:r>
              <w:rPr>
                <w:b/>
                <w:bCs/>
              </w:rPr>
              <w:t>kod CPV 45100000-8  )</w:t>
            </w:r>
          </w:p>
        </w:tc>
      </w:tr>
      <w:tr w:rsidR="00BB446A" w:rsidTr="00780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  <w:r>
              <w:t>1.1</w:t>
            </w:r>
          </w:p>
          <w:p w:rsidR="00BB446A" w:rsidRDefault="00BB446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Roboty pomiarowe przy liniowych robotach ziemnych – pow. 1,6 ha, dł. Rowów 140 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km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1.2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Ręczne karczowanie drzew (śr. 16-25 cm)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1.3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Ręczne ścinanie i karczowanie zagajników średniej gęstości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BB446A" w:rsidTr="00780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Wywożenie dłużyc, i karpiny </w:t>
            </w:r>
            <w:proofErr w:type="spellStart"/>
            <w:r>
              <w:rPr>
                <w:bCs/>
              </w:rPr>
              <w:t>karpiny</w:t>
            </w:r>
            <w:proofErr w:type="spellEnd"/>
            <w:r>
              <w:rPr>
                <w:bCs/>
              </w:rPr>
              <w:t>, karpina na odległość        do 2 km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proofErr w:type="spellStart"/>
            <w:r>
              <w:t>mp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8,32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 w:rsidP="00BB446A">
            <w:pPr>
              <w:snapToGrid w:val="0"/>
              <w:jc w:val="center"/>
            </w:pPr>
          </w:p>
        </w:tc>
      </w:tr>
      <w:tr w:rsidR="00BB446A" w:rsidTr="00B34A14">
        <w:trPr>
          <w:trHeight w:val="133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before="60"/>
              <w:rPr>
                <w:b/>
              </w:rPr>
            </w:pPr>
            <w:r>
              <w:rPr>
                <w:b/>
              </w:rPr>
              <w:t xml:space="preserve"> 2. Roboty ziemne na zbiorniku (kod CPV 45247270-3)</w:t>
            </w:r>
          </w:p>
        </w:tc>
      </w:tr>
      <w:tr w:rsidR="00BB446A" w:rsidTr="007802FF">
        <w:trPr>
          <w:trHeight w:val="6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</w:pPr>
            <w:r>
              <w:t xml:space="preserve">    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</w:pPr>
            <w:r>
              <w:t xml:space="preserve">Roboty ziemne koparkami z transportem urobku  grunty kat.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BB446A" w:rsidRDefault="00BB446A">
            <w:pPr>
              <w:autoSpaceDE/>
            </w:pPr>
            <w:r>
              <w:t>- grunt suchy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8 820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BB446A" w:rsidTr="00484457">
        <w:trPr>
          <w:trHeight w:val="2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     03</w:t>
            </w:r>
          </w:p>
        </w:tc>
        <w:tc>
          <w:tcPr>
            <w:tcW w:w="28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transport na </w:t>
            </w:r>
            <w:proofErr w:type="spellStart"/>
            <w:r>
              <w:t>odl</w:t>
            </w:r>
            <w:proofErr w:type="spellEnd"/>
            <w:r>
              <w:t>. 1 km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  <w:rPr>
                <w:vertAlign w:val="superscript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6A" w:rsidRDefault="00BB446A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</w:tr>
      <w:tr w:rsidR="00BB446A" w:rsidTr="007802FF">
        <w:trPr>
          <w:trHeight w:val="6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7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2.3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</w:pPr>
            <w:r>
              <w:t xml:space="preserve">    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</w:pPr>
            <w:r>
              <w:t xml:space="preserve">Wykopy oraz przekopy koparkami na odkład  grunty kat.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BB446A" w:rsidRDefault="00BB446A">
            <w:pPr>
              <w:snapToGrid w:val="0"/>
              <w:rPr>
                <w:bCs/>
              </w:rPr>
            </w:pPr>
            <w:r>
              <w:t>- grunt mokry na odkład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38 150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BB446A" w:rsidTr="00484457">
        <w:trPr>
          <w:trHeight w:val="13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    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załadunek i transport do 1 km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38 150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 w:rsidP="00BB44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BB446A" w:rsidTr="00484457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zasyp rowu  oraz przepych gruntu na odległość  30 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wyrównanie terenu</w:t>
            </w:r>
          </w:p>
          <w:p w:rsidR="00BB446A" w:rsidRDefault="00BB446A">
            <w:r>
              <w:t xml:space="preserve">- przepych gruntu na odległość   </w:t>
            </w:r>
          </w:p>
          <w:p w:rsidR="00BB446A" w:rsidRDefault="00BB446A">
            <w:r>
              <w:t xml:space="preserve">  30 m</w:t>
            </w:r>
          </w:p>
          <w:p w:rsidR="00BB446A" w:rsidRDefault="00BB446A">
            <w:r>
              <w:t>- ułożenie darni na powierzchni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310</w:t>
            </w: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 w:rsidP="00BB446A">
            <w:pPr>
              <w:snapToGrid w:val="0"/>
              <w:jc w:val="center"/>
            </w:pPr>
          </w:p>
        </w:tc>
      </w:tr>
      <w:tr w:rsidR="00BB446A" w:rsidTr="00B34A14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before="60"/>
            </w:pPr>
            <w:r>
              <w:rPr>
                <w:b/>
              </w:rPr>
              <w:t>3.Wykonanie drogi technologicznej (kod CPV 45 24 00 00-1 Budowa obiektów inżynierii wodnej)</w:t>
            </w:r>
          </w:p>
        </w:tc>
      </w:tr>
      <w:tr w:rsidR="00BB446A" w:rsidTr="007802FF">
        <w:trPr>
          <w:trHeight w:val="2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spacing w:line="276" w:lineRule="auto"/>
            </w:pPr>
            <w:r>
              <w:t>Układanie, utrzymanie                           i późniejsza rozbiórka tymczasowych dróg kołowych z płyt drogowych o wymiarach 1,0 x 3,0 m</w:t>
            </w:r>
          </w:p>
          <w:p w:rsidR="00BB446A" w:rsidRDefault="00BB446A">
            <w:pPr>
              <w:autoSpaceDE/>
              <w:snapToGrid w:val="0"/>
              <w:spacing w:line="276" w:lineRule="auto"/>
            </w:pPr>
            <w:r>
              <w:t>-</w:t>
            </w:r>
            <w:proofErr w:type="spellStart"/>
            <w:r>
              <w:t>wykorytowanie</w:t>
            </w:r>
            <w:proofErr w:type="spellEnd"/>
            <w:r>
              <w:t xml:space="preserve"> w istniejącym  </w:t>
            </w:r>
          </w:p>
          <w:p w:rsidR="00BB446A" w:rsidRDefault="00BB446A">
            <w:pPr>
              <w:autoSpaceDE/>
              <w:snapToGrid w:val="0"/>
              <w:spacing w:line="276" w:lineRule="auto"/>
            </w:pPr>
            <w:r>
              <w:t xml:space="preserve">  gruncie piaszczystym </w:t>
            </w:r>
          </w:p>
          <w:p w:rsidR="00BB446A" w:rsidRDefault="00BB446A">
            <w:pPr>
              <w:autoSpaceDE/>
              <w:snapToGrid w:val="0"/>
              <w:spacing w:line="276" w:lineRule="auto"/>
            </w:pPr>
            <w:r>
              <w:t>- układanie płyt</w:t>
            </w:r>
          </w:p>
          <w:p w:rsidR="00BB446A" w:rsidRDefault="00BB446A">
            <w:pPr>
              <w:autoSpaceDE/>
              <w:snapToGrid w:val="0"/>
              <w:spacing w:line="276" w:lineRule="auto"/>
            </w:pPr>
            <w:r>
              <w:t>- rozbieranie płyt</w:t>
            </w:r>
          </w:p>
          <w:p w:rsidR="00BB446A" w:rsidRDefault="00BB446A">
            <w:pPr>
              <w:autoSpaceDE/>
              <w:snapToGrid w:val="0"/>
              <w:spacing w:line="276" w:lineRule="auto"/>
            </w:pPr>
            <w:r>
              <w:t>- utrzymanie nawierzchni 1 m-c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jc w:val="center"/>
            </w:pPr>
          </w:p>
          <w:p w:rsidR="00BB446A" w:rsidRDefault="00BB446A">
            <w:pPr>
              <w:jc w:val="center"/>
            </w:pPr>
          </w:p>
          <w:p w:rsidR="00BB446A" w:rsidRDefault="00BB446A">
            <w:pPr>
              <w:jc w:val="center"/>
            </w:pPr>
          </w:p>
          <w:p w:rsidR="00BB446A" w:rsidRDefault="00BB446A">
            <w:pPr>
              <w:jc w:val="center"/>
            </w:pPr>
            <w:r>
              <w:t>m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jc w:val="center"/>
            </w:pPr>
          </w:p>
          <w:p w:rsidR="00BB446A" w:rsidRDefault="00BB446A">
            <w:pPr>
              <w:jc w:val="center"/>
            </w:pPr>
            <w:r>
              <w:t xml:space="preserve">  </w:t>
            </w:r>
          </w:p>
          <w:p w:rsidR="00BB446A" w:rsidRDefault="00BB446A">
            <w:pPr>
              <w:jc w:val="center"/>
            </w:pPr>
          </w:p>
          <w:p w:rsidR="00BB446A" w:rsidRDefault="00BB446A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B34A14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before="60"/>
            </w:pPr>
            <w:r>
              <w:rPr>
                <w:b/>
              </w:rPr>
              <w:t>4.Wykonanie rowu odprowadzającego (kod CPV 45 24 00 00-1 Budowa obiektów inżynierii wodnej)</w:t>
            </w:r>
          </w:p>
        </w:tc>
      </w:tr>
      <w:tr w:rsidR="00BB446A" w:rsidTr="007802FF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  <w:r>
              <w:t>4.1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spacing w:line="276" w:lineRule="auto"/>
            </w:pPr>
            <w:r>
              <w:t>Roboty ziemne koparkami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68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jc w:val="center"/>
            </w:pPr>
            <w:r>
              <w:t>03</w:t>
            </w:r>
          </w:p>
        </w:tc>
        <w:tc>
          <w:tcPr>
            <w:tcW w:w="28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spacing w:line="276" w:lineRule="auto"/>
            </w:pPr>
            <w:r>
              <w:t>transport  na odległość 1,0 km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  <w:rPr>
                <w:vertAlign w:val="superscript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</w:tr>
      <w:tr w:rsidR="00BB446A" w:rsidTr="007802FF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4.2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09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umocnienie skarp i dna wykopów </w:t>
            </w:r>
            <w:proofErr w:type="spellStart"/>
            <w:r>
              <w:rPr>
                <w:bCs/>
              </w:rPr>
              <w:t>geowłókniną</w:t>
            </w:r>
            <w:proofErr w:type="spellEnd"/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52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geowłóknina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67,6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- kołki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28</w:t>
            </w:r>
            <w:r w:rsidR="00B34A14">
              <w:t>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8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4.3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Wykonanie narzutu kamiennego w płotkach na w włókninie, płotek z kiszek 1,0 m x 1,0 m</w:t>
            </w:r>
          </w:p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gr. 0,3 m narzut   śr 10 – 20 cm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112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- kiszki z faszyny leśnej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260,96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-kamień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31,136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>- kołki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70</w:t>
            </w:r>
            <w:r w:rsidR="00B34A14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geowłóknina</w:t>
            </w:r>
            <w:proofErr w:type="spellEnd"/>
            <w:r>
              <w:rPr>
                <w:bCs/>
              </w:rPr>
              <w:t xml:space="preserve"> typ 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4.4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Wykonanie bruku z kamienia gr. 0,2 m  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/>
          <w:p w:rsidR="00BB446A" w:rsidRDefault="00BB446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kamień  śr.10-20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 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kliniec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 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0,72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żwir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 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0,88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4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16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4.5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Przelew  z koszy kamienno - siatkowych1 szt. - 3x1x1 m,                  2 szt.  - 1x1x1 m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 w:rsidP="00B34A14">
            <w:pPr>
              <w:snapToGrid w:val="0"/>
              <w:jc w:val="center"/>
            </w:pPr>
          </w:p>
          <w:p w:rsidR="00BB446A" w:rsidRDefault="00B34A14" w:rsidP="00B34A14">
            <w:pPr>
              <w:jc w:val="center"/>
            </w:pPr>
            <w:r>
              <w:t>szt.</w:t>
            </w:r>
          </w:p>
          <w:p w:rsidR="00BB446A" w:rsidRDefault="00BB446A" w:rsidP="00B34A14">
            <w:pPr>
              <w:jc w:val="center"/>
              <w:rPr>
                <w:vertAlign w:val="superscript"/>
              </w:rPr>
            </w:pP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34A14">
            <w:pPr>
              <w:snapToGrid w:val="0"/>
              <w:jc w:val="center"/>
            </w:pPr>
            <w:r>
              <w:t>1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kamień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- kosze z siatki stalowej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drut stalowy fi 3,0 mm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</w:pPr>
            <w:r>
              <w:t>kg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8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- kołki faszynowe fi 4-6 cm                     </w:t>
            </w:r>
          </w:p>
          <w:p w:rsidR="00BB446A" w:rsidRDefault="00BB446A">
            <w:r>
              <w:t xml:space="preserve"> dł.  100-120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34A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 xml:space="preserve">- kołki faszynowe fi 10-12 cm                        </w:t>
            </w:r>
          </w:p>
          <w:p w:rsidR="00BB446A" w:rsidRDefault="00BB446A">
            <w:r>
              <w:t xml:space="preserve">  dł.  130-150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</w:t>
            </w:r>
            <w:r w:rsidR="00B34A14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deski iglaste gr. 19-25 mm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0,0065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- gwoździe budowlane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jc w:val="center"/>
            </w:pPr>
            <w:r>
              <w:t>kg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B34A14">
        <w:trPr>
          <w:trHeight w:val="234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/>
              </w:rPr>
            </w:pPr>
            <w:r>
              <w:rPr>
                <w:b/>
              </w:rPr>
              <w:t>5. Umocnienie lewego brzegi rzeki Łęg w km : 38+504-38+526  ( 45246000-3 Roboty w zakresie regulacji rzek )</w:t>
            </w:r>
          </w:p>
        </w:tc>
      </w:tr>
      <w:tr w:rsidR="00BB446A" w:rsidTr="00484457">
        <w:trPr>
          <w:trHeight w:val="2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17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5.1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0,9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Umocnienie skarp i dna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</w:t>
            </w:r>
            <w:proofErr w:type="spellStart"/>
            <w:r>
              <w:t>geowłóknina</w:t>
            </w:r>
            <w:proofErr w:type="spellEnd"/>
            <w:r>
              <w:t xml:space="preserve"> typ 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74,36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4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kołki faszynowe fi 4-6 cm dł. 75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34A14">
            <w:pPr>
              <w:snapToGrid w:val="0"/>
              <w:jc w:val="center"/>
            </w:pPr>
            <w:r>
              <w:t>309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5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 xml:space="preserve">Wykonanie narzutu kamiennego w płotkach na włókninie, płotek z kiszek 1,0 m x 1,0 m gr. 0,3 m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/>
          <w:p w:rsidR="00BB446A" w:rsidRDefault="00BB446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50,6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spacing w:line="276" w:lineRule="auto"/>
            </w:pPr>
            <w:r>
              <w:t xml:space="preserve"> - kamień śr.10-30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 w:rsidP="00B34A14">
            <w:pPr>
              <w:snapToGrid w:val="0"/>
            </w:pPr>
            <w:r>
              <w:t>14,066</w:t>
            </w:r>
            <w:r w:rsidR="00B34A14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pacing w:line="276" w:lineRule="auto"/>
            </w:pPr>
            <w:r>
              <w:t>- kiszka z faszyny leśnej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117,89</w:t>
            </w:r>
            <w:r w:rsidR="00B34A14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pacing w:line="276" w:lineRule="auto"/>
            </w:pPr>
            <w:r>
              <w:t>- kołki faszynowe fi 4-6 cm dł. 100-120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34A14">
            <w:pPr>
              <w:snapToGrid w:val="0"/>
              <w:jc w:val="center"/>
            </w:pPr>
            <w:r>
              <w:t>319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4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pacing w:line="276" w:lineRule="auto"/>
            </w:pPr>
            <w:r>
              <w:t xml:space="preserve">- </w:t>
            </w:r>
            <w:proofErr w:type="spellStart"/>
            <w:r>
              <w:t>geowłóknina</w:t>
            </w:r>
            <w:proofErr w:type="spellEnd"/>
            <w:r>
              <w:t xml:space="preserve"> typ 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65,78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18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5.2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 xml:space="preserve">Wykonanie bruku z kamienia  gr. 0,2m 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</w:pPr>
          </w:p>
          <w:p w:rsidR="00BB446A" w:rsidRDefault="00BB446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44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kamień śr.10-20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9,68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kliniec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1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żwir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B34A14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/>
              </w:rPr>
            </w:pPr>
            <w:r>
              <w:rPr>
                <w:b/>
              </w:rPr>
              <w:t>6. Umocnienie lewego brzegi rzeki Łęg w km : 38+654-38+729 ( 45246000-3 Roboty w zakresie regulacji rzek )</w:t>
            </w:r>
          </w:p>
        </w:tc>
      </w:tr>
      <w:tr w:rsidR="00BB446A" w:rsidTr="00484457">
        <w:trPr>
          <w:trHeight w:val="1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19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6.1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Umocnienie skarp i dna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</w:t>
            </w:r>
            <w:proofErr w:type="spellStart"/>
            <w:r>
              <w:t>geowłóknina</w:t>
            </w:r>
            <w:proofErr w:type="spellEnd"/>
            <w:r>
              <w:t xml:space="preserve"> typ 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253,5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kołki faszynowe fi 4-6 cm dł. 75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  <w:r>
              <w:t>1053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5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6.2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Wykonanie narzutu kamiennego w płotkach na włókninie, płotek z kiszek 1,0 m x 1,0 m gr. 0,3 m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/>
          <w:p w:rsidR="00BB446A" w:rsidRDefault="00BB446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225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autoSpaceDE/>
              <w:snapToGrid w:val="0"/>
              <w:spacing w:line="276" w:lineRule="auto"/>
            </w:pPr>
            <w:r>
              <w:t xml:space="preserve"> - kamień śr.10-30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62,55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pacing w:line="276" w:lineRule="auto"/>
            </w:pPr>
            <w:r>
              <w:t>- kiszka z faszyny leśnej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524,25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pacing w:line="276" w:lineRule="auto"/>
            </w:pPr>
            <w:r>
              <w:t>- kołki faszynowe fi 4-6 cm dł. 100-120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34A14" w:rsidP="00B34A14">
            <w:pPr>
              <w:snapToGrid w:val="0"/>
              <w:jc w:val="center"/>
            </w:pPr>
            <w:r>
              <w:t>1418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- </w:t>
            </w:r>
            <w:proofErr w:type="spellStart"/>
            <w:r>
              <w:t>geowłóknina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5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6.3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 xml:space="preserve">Wykonanie bruku z kamienia  gr. 0,2m 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</w:pPr>
          </w:p>
          <w:p w:rsidR="00BB446A" w:rsidRDefault="00BB446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kamień śr.10-20 cm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kliniec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żwir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B34A14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7.Budowa obiektów inżynierii wodnej – </w:t>
            </w:r>
            <w:r>
              <w:rPr>
                <w:b/>
              </w:rPr>
              <w:t xml:space="preserve">Wykonanie kładki drewnianej 17,7 x 1,5 m: </w:t>
            </w:r>
            <w:r>
              <w:rPr>
                <w:b/>
                <w:bCs/>
              </w:rPr>
              <w:t xml:space="preserve"> (kod CPV 45240000-1)</w:t>
            </w:r>
          </w:p>
        </w:tc>
      </w:tr>
      <w:tr w:rsidR="00BB446A" w:rsidTr="007802FF">
        <w:trPr>
          <w:trHeight w:val="6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Wbijanie pali drewnianych z lądu, rusztowania lub pomostu, głębokość wbicia 4,0 m,                          14 szt. pali śr.20 cm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6,0 m szt. 2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5,0 m szt. 4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3,0 m szt. 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mb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56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36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Elementy konstrukcyjne pomostów drewnianych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34A1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34A14" w:rsidRDefault="00B34A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6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- belka drewniana 17x12                  </w:t>
            </w:r>
          </w:p>
          <w:p w:rsidR="00BB446A" w:rsidRDefault="00BB446A">
            <w:pPr>
              <w:snapToGrid w:val="0"/>
            </w:pPr>
            <w:r>
              <w:t xml:space="preserve">  x270 cm szt. 7</w:t>
            </w:r>
          </w:p>
          <w:p w:rsidR="00BB446A" w:rsidRDefault="00BB446A">
            <w:pPr>
              <w:snapToGrid w:val="0"/>
            </w:pPr>
            <w:r>
              <w:t xml:space="preserve">- belka drewniana 15x10  </w:t>
            </w:r>
          </w:p>
          <w:p w:rsidR="00BB446A" w:rsidRDefault="00BB446A">
            <w:pPr>
              <w:snapToGrid w:val="0"/>
            </w:pPr>
            <w:r>
              <w:t xml:space="preserve">  ogólnej długości mb 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1,925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7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śruby</w:t>
            </w:r>
          </w:p>
          <w:p w:rsidR="00BB446A" w:rsidRDefault="00BB446A">
            <w:pPr>
              <w:snapToGrid w:val="0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15,05</w:t>
            </w:r>
          </w:p>
          <w:p w:rsidR="00BB446A" w:rsidRDefault="00BB446A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4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łódź robocza 1 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34A14">
            <w:pPr>
              <w:snapToGrid w:val="0"/>
              <w:jc w:val="center"/>
            </w:pPr>
            <w:r>
              <w:t>m-g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7740DA">
            <w:pPr>
              <w:snapToGrid w:val="0"/>
              <w:jc w:val="center"/>
            </w:pPr>
            <w:r>
              <w:t>22,75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2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Podkłady pomostów drewnianych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34A14" w:rsidRDefault="00B34A1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34A14" w:rsidRDefault="00B34A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A14" w:rsidRDefault="00B34A14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4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 xml:space="preserve">- bale iglaste, krawędziaki </w:t>
            </w:r>
          </w:p>
          <w:p w:rsidR="00BB446A" w:rsidRDefault="00BB446A">
            <w:pPr>
              <w:snapToGrid w:val="0"/>
              <w:spacing w:line="276" w:lineRule="auto"/>
              <w:ind w:firstLine="90"/>
            </w:pPr>
            <w:r>
              <w:t>10x5x150 cm szt. 150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1,3832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  <w:ind w:firstLine="90"/>
            </w:pPr>
            <w:r>
              <w:t>- gwoździe budowlane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22,61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5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  <w:ind w:firstLine="90"/>
            </w:pPr>
            <w:r>
              <w:t>- listwy i łaty iglaste</w:t>
            </w:r>
          </w:p>
          <w:p w:rsidR="00BB446A" w:rsidRDefault="00BB446A">
            <w:pPr>
              <w:snapToGrid w:val="0"/>
              <w:spacing w:line="276" w:lineRule="auto"/>
              <w:ind w:firstLine="90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0,0266</w:t>
            </w:r>
          </w:p>
          <w:p w:rsidR="00BB446A" w:rsidRDefault="00BB446A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  <w:ind w:firstLine="90"/>
            </w:pPr>
            <w:r>
              <w:t>- łódź robocza 1 t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34A14">
            <w:pPr>
              <w:snapToGrid w:val="0"/>
              <w:jc w:val="center"/>
            </w:pPr>
            <w:r>
              <w:t>m-g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7740DA">
            <w:pPr>
              <w:snapToGrid w:val="0"/>
              <w:jc w:val="center"/>
            </w:pPr>
            <w:r>
              <w:t>6,9157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 w:rsidP="00B34A14">
            <w:pPr>
              <w:snapToGrid w:val="0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5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 xml:space="preserve">Wykonanie barierek drewnianych  </w:t>
            </w:r>
            <w:proofErr w:type="spellStart"/>
            <w:r>
              <w:t>wys</w:t>
            </w:r>
            <w:proofErr w:type="spellEnd"/>
            <w:r>
              <w:t xml:space="preserve"> 120 cm                       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mb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gwoździe budowlane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1,3752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krawędziaki iglaste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0,828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listwy i łaty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0,1908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4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śruby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15,264</w:t>
            </w:r>
          </w:p>
          <w:p w:rsidR="00BB446A" w:rsidRDefault="00BB446A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Elementy wyposażenia :</w:t>
            </w:r>
          </w:p>
          <w:p w:rsidR="00BB446A" w:rsidRDefault="00BB446A">
            <w:pPr>
              <w:snapToGrid w:val="0"/>
              <w:spacing w:line="276" w:lineRule="auto"/>
            </w:pPr>
            <w:r>
              <w:t xml:space="preserve">- wieszak koła  </w:t>
            </w:r>
            <w:proofErr w:type="spellStart"/>
            <w:r>
              <w:t>ratun</w:t>
            </w:r>
            <w:proofErr w:type="spellEnd"/>
            <w:r>
              <w:t xml:space="preserve"> </w:t>
            </w:r>
            <w:proofErr w:type="spellStart"/>
            <w:r>
              <w:t>kowego</w:t>
            </w:r>
            <w:proofErr w:type="spellEnd"/>
            <w:r>
              <w:t xml:space="preserve">, 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drabinki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7740DA" w:rsidRDefault="007740DA">
            <w:pPr>
              <w:snapToGrid w:val="0"/>
              <w:jc w:val="center"/>
            </w:pPr>
            <w:r>
              <w:t>szt.</w:t>
            </w:r>
          </w:p>
          <w:p w:rsidR="007740DA" w:rsidRDefault="007740D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7740DA" w:rsidRDefault="007740DA">
            <w:pPr>
              <w:snapToGrid w:val="0"/>
              <w:jc w:val="center"/>
            </w:pPr>
            <w:r>
              <w:t>2</w:t>
            </w:r>
          </w:p>
          <w:p w:rsidR="007740DA" w:rsidRDefault="007740DA" w:rsidP="007740D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</w:p>
        </w:tc>
      </w:tr>
      <w:tr w:rsidR="00BB446A" w:rsidTr="00B34A14">
        <w:trPr>
          <w:trHeight w:val="26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8.Budowa obiektów inżynierii wodnej – pomost wędkarski nr 1. (kod CPV 45240000-1)</w:t>
            </w:r>
          </w:p>
        </w:tc>
      </w:tr>
      <w:tr w:rsidR="00BB446A" w:rsidTr="007802FF">
        <w:trPr>
          <w:trHeight w:val="14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8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Wbijanie pali drewnianych z lądu, rusztowania lub pomostu, głębokość wbicia 4,0 m,                          26 szt. pali śr.20 cm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6,0 m szt. 18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5,0 m szt. 4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3,0 m szt. 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mb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140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Elementy konstrukcyjne p</w:t>
            </w:r>
            <w:r w:rsidR="000C60FA">
              <w:t>omostu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- belka drewniana 17x12x200 </w:t>
            </w:r>
          </w:p>
          <w:p w:rsidR="00BB446A" w:rsidRDefault="00BB446A">
            <w:pPr>
              <w:snapToGrid w:val="0"/>
            </w:pPr>
            <w:r>
              <w:t xml:space="preserve">  cm szt.13</w:t>
            </w:r>
          </w:p>
          <w:p w:rsidR="00BB446A" w:rsidRDefault="00BB446A">
            <w:pPr>
              <w:snapToGrid w:val="0"/>
            </w:pPr>
            <w:r>
              <w:t>- belka drewniana 15x10 cm,</w:t>
            </w:r>
          </w:p>
          <w:p w:rsidR="00BB446A" w:rsidRDefault="00BB446A">
            <w:pPr>
              <w:snapToGrid w:val="0"/>
            </w:pPr>
            <w:r>
              <w:t xml:space="preserve">  mb 50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4,84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śruby stalowe</w:t>
            </w:r>
          </w:p>
          <w:p w:rsidR="00BB446A" w:rsidRDefault="00BB446A">
            <w:pPr>
              <w:snapToGrid w:val="0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37,84</w:t>
            </w:r>
          </w:p>
          <w:p w:rsidR="00BB446A" w:rsidRDefault="00BB446A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łódź robocza 1 t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500D3">
            <w:pPr>
              <w:snapToGrid w:val="0"/>
              <w:jc w:val="center"/>
            </w:pPr>
            <w:r>
              <w:t>m-g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500D3">
            <w:pPr>
              <w:snapToGrid w:val="0"/>
              <w:jc w:val="center"/>
            </w:pPr>
            <w:r>
              <w:t>57,1990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2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Podkłady pomostów drewnianych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- bale iglaste krawędziaki </w:t>
            </w:r>
          </w:p>
          <w:p w:rsidR="00BB446A" w:rsidRDefault="00BB446A">
            <w:pPr>
              <w:snapToGrid w:val="0"/>
            </w:pPr>
            <w:r>
              <w:t xml:space="preserve">  10x5x200 cm szt. 357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2,6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gwoździe budowlane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listwy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0,05</w:t>
            </w:r>
          </w:p>
          <w:p w:rsidR="00087061" w:rsidRDefault="00087061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łódź robocza 1 t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7740DA">
            <w:pPr>
              <w:snapToGrid w:val="0"/>
              <w:jc w:val="center"/>
            </w:pPr>
            <w:r>
              <w:t>m-g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7740DA">
            <w:pPr>
              <w:snapToGrid w:val="0"/>
              <w:jc w:val="center"/>
            </w:pPr>
            <w:r>
              <w:t>12,9998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B34A14">
        <w:trPr>
          <w:trHeight w:val="105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9.Budowa obiektów inżynierii wodnej – pomost wędkarski nr 2 (kod CPV 45240000-1)</w:t>
            </w:r>
          </w:p>
        </w:tc>
      </w:tr>
      <w:tr w:rsidR="00BB446A" w:rsidTr="007802FF">
        <w:trPr>
          <w:trHeight w:val="18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9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Wbijanie pali drewnianych z lądu, rusztowania lub pomostu, głębokość wbicia 4,0 m,                          26 szt. pali śr.20 cm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6,0 m szt. 18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5,0 m szt. 4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dł. 3,0 m szt. 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mb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140</w:t>
            </w:r>
          </w:p>
          <w:p w:rsidR="00BB446A" w:rsidRDefault="00BB446A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11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0C60FA">
            <w:pPr>
              <w:snapToGrid w:val="0"/>
            </w:pPr>
            <w:r>
              <w:t>Elementy konstrukcyjne pomostu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00D3" w:rsidRDefault="00B500D3">
            <w:pPr>
              <w:snapToGrid w:val="0"/>
              <w:jc w:val="center"/>
            </w:pPr>
          </w:p>
          <w:p w:rsidR="00BB446A" w:rsidRDefault="00B500D3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500D3" w:rsidRDefault="00B500D3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7802FF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- belka drewniana 17x12x200 </w:t>
            </w:r>
          </w:p>
          <w:p w:rsidR="00BB446A" w:rsidRDefault="00BB446A">
            <w:pPr>
              <w:snapToGrid w:val="0"/>
            </w:pPr>
            <w:r>
              <w:t xml:space="preserve">  cm szt.13</w:t>
            </w:r>
          </w:p>
          <w:p w:rsidR="00BB446A" w:rsidRDefault="00BB446A">
            <w:pPr>
              <w:snapToGrid w:val="0"/>
            </w:pPr>
            <w:r>
              <w:t>- belka drewniana 15x10 cm,</w:t>
            </w:r>
          </w:p>
          <w:p w:rsidR="00BB446A" w:rsidRDefault="00BB446A">
            <w:pPr>
              <w:snapToGrid w:val="0"/>
            </w:pPr>
            <w:r>
              <w:t xml:space="preserve">  mb 50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  <w:p w:rsidR="00BB446A" w:rsidRDefault="00BB446A">
            <w:pPr>
              <w:snapToGrid w:val="0"/>
              <w:jc w:val="center"/>
            </w:pPr>
            <w:r>
              <w:t>4,84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śruby stalowe</w:t>
            </w:r>
          </w:p>
          <w:p w:rsidR="00BB446A" w:rsidRDefault="00BB446A">
            <w:pPr>
              <w:snapToGrid w:val="0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37,84</w:t>
            </w:r>
          </w:p>
          <w:p w:rsidR="00BB446A" w:rsidRDefault="00BB446A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łódź robocza 1 t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500D3">
            <w:pPr>
              <w:snapToGrid w:val="0"/>
              <w:jc w:val="center"/>
            </w:pPr>
            <w:r>
              <w:t>m-g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500D3">
            <w:pPr>
              <w:snapToGrid w:val="0"/>
              <w:jc w:val="center"/>
            </w:pPr>
            <w:r>
              <w:t>57,1990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Podkłady pomostów drewnianych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0C60F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0C60F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 xml:space="preserve">- bale iglaste krawędziaki </w:t>
            </w:r>
          </w:p>
          <w:p w:rsidR="00BB446A" w:rsidRDefault="00BB446A">
            <w:pPr>
              <w:snapToGrid w:val="0"/>
            </w:pPr>
            <w:r>
              <w:t xml:space="preserve">  10x5x200 cm szt. 357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2,6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1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</w:pPr>
            <w:r>
              <w:t>- gwoździe budowlane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kg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42,5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BB446A" w:rsidTr="00484457">
        <w:trPr>
          <w:trHeight w:val="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6A" w:rsidRDefault="00BB446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spacing w:line="276" w:lineRule="auto"/>
            </w:pPr>
            <w:r>
              <w:t>- listwy</w:t>
            </w:r>
          </w:p>
          <w:p w:rsidR="00BB446A" w:rsidRDefault="00BB446A">
            <w:pPr>
              <w:snapToGrid w:val="0"/>
              <w:spacing w:line="276" w:lineRule="auto"/>
            </w:pPr>
            <w:r>
              <w:t>- materiały inne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BB446A" w:rsidRDefault="00BB446A">
            <w:pPr>
              <w:snapToGrid w:val="0"/>
              <w:jc w:val="center"/>
            </w:pPr>
            <w:r>
              <w:t>%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center"/>
            </w:pPr>
            <w:r>
              <w:t>0,05</w:t>
            </w:r>
          </w:p>
          <w:p w:rsidR="00087061" w:rsidRDefault="00087061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  <w:jc w:val="center"/>
            </w:pPr>
          </w:p>
        </w:tc>
      </w:tr>
      <w:tr w:rsidR="007740DA" w:rsidTr="00484457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DA" w:rsidRDefault="007740DA">
            <w:pPr>
              <w:widowControl/>
              <w:autoSpaceDE/>
              <w:autoSpaceDN/>
              <w:adjustRightInd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DA" w:rsidRDefault="007740DA">
            <w:pPr>
              <w:widowControl/>
              <w:autoSpaceDE/>
              <w:autoSpaceDN/>
              <w:adjustRightInd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DA" w:rsidRDefault="007740DA">
            <w:pPr>
              <w:widowControl/>
              <w:autoSpaceDE/>
              <w:autoSpaceDN/>
              <w:adjustRightInd/>
            </w:pP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DA" w:rsidRDefault="007740DA">
            <w:pPr>
              <w:snapToGrid w:val="0"/>
              <w:spacing w:line="276" w:lineRule="auto"/>
            </w:pPr>
            <w:r>
              <w:t>- łódź robocza 1 t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A" w:rsidRDefault="007740DA" w:rsidP="00126ADC">
            <w:pPr>
              <w:snapToGrid w:val="0"/>
              <w:jc w:val="center"/>
            </w:pPr>
            <w:r>
              <w:t>m-g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A" w:rsidRDefault="007740DA" w:rsidP="00126ADC">
            <w:pPr>
              <w:snapToGrid w:val="0"/>
              <w:jc w:val="center"/>
            </w:pPr>
            <w:r>
              <w:t>12,9998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A" w:rsidRDefault="007740DA">
            <w:pPr>
              <w:snapToGrid w:val="0"/>
              <w:jc w:val="center"/>
            </w:pPr>
          </w:p>
        </w:tc>
      </w:tr>
      <w:tr w:rsidR="00BB446A" w:rsidTr="00484457"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Łączna wartość robót netto: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</w:pPr>
          </w:p>
        </w:tc>
      </w:tr>
      <w:tr w:rsidR="00BB446A" w:rsidTr="00484457"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Podatek VAT: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</w:pPr>
          </w:p>
        </w:tc>
      </w:tr>
      <w:tr w:rsidR="00BB446A" w:rsidTr="00484457">
        <w:trPr>
          <w:trHeight w:val="270"/>
        </w:trPr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6A" w:rsidRDefault="00BB446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Łączna wartość robót brutto: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A" w:rsidRDefault="00BB446A">
            <w:pPr>
              <w:snapToGrid w:val="0"/>
            </w:pPr>
          </w:p>
        </w:tc>
      </w:tr>
    </w:tbl>
    <w:p w:rsidR="00BB446A" w:rsidRDefault="00BB446A" w:rsidP="00BB446A">
      <w:pPr>
        <w:jc w:val="both"/>
      </w:pPr>
    </w:p>
    <w:p w:rsidR="00BB446A" w:rsidRDefault="00BB446A" w:rsidP="00BB446A">
      <w:pPr>
        <w:rPr>
          <w:b/>
        </w:rPr>
      </w:pPr>
      <w:r>
        <w:rPr>
          <w:b/>
        </w:rPr>
        <w:t>Nośniki cen dla robót:</w:t>
      </w:r>
    </w:p>
    <w:p w:rsidR="00BB446A" w:rsidRDefault="00BB446A" w:rsidP="00BB446A">
      <w:r>
        <w:t>1. roboczogodzina</w:t>
      </w:r>
      <w:r>
        <w:tab/>
        <w:t>R  –  8zł/</w:t>
      </w:r>
      <w:proofErr w:type="spellStart"/>
      <w:r>
        <w:t>rg</w:t>
      </w:r>
      <w:proofErr w:type="spellEnd"/>
    </w:p>
    <w:p w:rsidR="00BB446A" w:rsidRDefault="00BB446A" w:rsidP="00BB446A">
      <w:r>
        <w:t>2. koszty pośrednie</w:t>
      </w:r>
      <w:r>
        <w:tab/>
      </w:r>
      <w:proofErr w:type="spellStart"/>
      <w:r>
        <w:t>Kp</w:t>
      </w:r>
      <w:proofErr w:type="spellEnd"/>
      <w:r>
        <w:t xml:space="preserve"> – 20 %</w:t>
      </w:r>
    </w:p>
    <w:p w:rsidR="00BB446A" w:rsidRDefault="00BB446A" w:rsidP="00BB446A">
      <w:r>
        <w:t>3. zysk</w:t>
      </w:r>
      <w:r>
        <w:tab/>
      </w:r>
      <w:r>
        <w:tab/>
      </w:r>
      <w:r>
        <w:tab/>
        <w:t>Z   – 4 %</w:t>
      </w:r>
    </w:p>
    <w:p w:rsidR="00BB446A" w:rsidRDefault="00BB446A" w:rsidP="00BB446A"/>
    <w:sectPr w:rsidR="00BB446A" w:rsidSect="00EF41E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A2" w:rsidRDefault="000119A2" w:rsidP="00EF41EB">
      <w:r>
        <w:separator/>
      </w:r>
    </w:p>
  </w:endnote>
  <w:endnote w:type="continuationSeparator" w:id="0">
    <w:p w:rsidR="000119A2" w:rsidRDefault="000119A2" w:rsidP="00EF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A2" w:rsidRDefault="000119A2" w:rsidP="00EF41EB">
      <w:r>
        <w:separator/>
      </w:r>
    </w:p>
  </w:footnote>
  <w:footnote w:type="continuationSeparator" w:id="0">
    <w:p w:rsidR="000119A2" w:rsidRDefault="000119A2" w:rsidP="00EF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106"/>
      <w:docPartObj>
        <w:docPartGallery w:val="Page Numbers (Top of Page)"/>
        <w:docPartUnique/>
      </w:docPartObj>
    </w:sdtPr>
    <w:sdtEndPr/>
    <w:sdtContent>
      <w:p w:rsidR="00126ADC" w:rsidRDefault="00126AD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D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6ADC" w:rsidRDefault="00126A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A"/>
    <w:rsid w:val="000119A2"/>
    <w:rsid w:val="00087061"/>
    <w:rsid w:val="000C60FA"/>
    <w:rsid w:val="00126ADC"/>
    <w:rsid w:val="00142C19"/>
    <w:rsid w:val="002F68C9"/>
    <w:rsid w:val="00484457"/>
    <w:rsid w:val="004D4687"/>
    <w:rsid w:val="007740DA"/>
    <w:rsid w:val="007802FF"/>
    <w:rsid w:val="007C4E84"/>
    <w:rsid w:val="00AC6506"/>
    <w:rsid w:val="00B34A14"/>
    <w:rsid w:val="00B500D3"/>
    <w:rsid w:val="00BB446A"/>
    <w:rsid w:val="00BF1D5B"/>
    <w:rsid w:val="00C715FD"/>
    <w:rsid w:val="00CA248D"/>
    <w:rsid w:val="00EB78DD"/>
    <w:rsid w:val="00E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6A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46A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4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46A"/>
    <w:rPr>
      <w:rFonts w:ascii="Cambria" w:eastAsia="MS Gothic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B446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4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46A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446A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446A"/>
    <w:pPr>
      <w:widowControl/>
      <w:autoSpaceDE/>
      <w:autoSpaceDN/>
      <w:adjustRightInd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BB446A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BB446A"/>
    <w:rPr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BB44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4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F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1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6A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46A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4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46A"/>
    <w:rPr>
      <w:rFonts w:ascii="Cambria" w:eastAsia="MS Gothic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B446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4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46A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446A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446A"/>
    <w:pPr>
      <w:widowControl/>
      <w:autoSpaceDE/>
      <w:autoSpaceDN/>
      <w:adjustRightInd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BB446A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BB446A"/>
    <w:rPr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BB44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4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F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1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Bojanow</cp:lastModifiedBy>
  <cp:revision>4</cp:revision>
  <cp:lastPrinted>2012-12-20T08:11:00Z</cp:lastPrinted>
  <dcterms:created xsi:type="dcterms:W3CDTF">2012-12-20T07:36:00Z</dcterms:created>
  <dcterms:modified xsi:type="dcterms:W3CDTF">2013-01-23T07:29:00Z</dcterms:modified>
</cp:coreProperties>
</file>